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F677" w14:textId="77777777" w:rsidR="001B6348" w:rsidRDefault="001B6348" w:rsidP="001B6348">
      <w:pPr>
        <w:spacing w:line="276" w:lineRule="auto"/>
        <w:rPr>
          <w:sz w:val="32"/>
          <w:szCs w:val="32"/>
        </w:rPr>
      </w:pPr>
    </w:p>
    <w:p w14:paraId="37C7BAD5" w14:textId="77777777" w:rsidR="001B6348" w:rsidRDefault="001B6348" w:rsidP="001B6348">
      <w:pPr>
        <w:spacing w:line="276" w:lineRule="auto"/>
        <w:rPr>
          <w:sz w:val="32"/>
          <w:szCs w:val="32"/>
        </w:rPr>
      </w:pPr>
    </w:p>
    <w:p w14:paraId="570B7070" w14:textId="609BE7A1" w:rsidR="00097F59" w:rsidRDefault="00097F59" w:rsidP="00097F59">
      <w:pPr>
        <w:jc w:val="both"/>
        <w:rPr>
          <w:rFonts w:ascii="Bookman Old Style" w:hAnsi="Bookman Old Style"/>
        </w:rPr>
      </w:pPr>
    </w:p>
    <w:p w14:paraId="2112C805" w14:textId="6890257B" w:rsidR="00ED6BF4" w:rsidRDefault="00ED6BF4" w:rsidP="00097F59">
      <w:pPr>
        <w:jc w:val="both"/>
        <w:rPr>
          <w:rFonts w:ascii="Bookman Old Style" w:hAnsi="Bookman Old Style"/>
        </w:rPr>
      </w:pPr>
    </w:p>
    <w:p w14:paraId="7CFACC54" w14:textId="7101F8E9" w:rsidR="00ED6BF4" w:rsidRDefault="002250AC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Prot. n.11/2023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Avellino 2 Marzo 2023</w:t>
      </w:r>
    </w:p>
    <w:p w14:paraId="73B6F74E" w14:textId="4D3A647F" w:rsidR="002250AC" w:rsidRDefault="002250AC" w:rsidP="00097F59">
      <w:pPr>
        <w:jc w:val="both"/>
        <w:rPr>
          <w:rFonts w:ascii="Bookman Old Style" w:hAnsi="Bookman Old Style"/>
        </w:rPr>
      </w:pPr>
    </w:p>
    <w:p w14:paraId="542E2B09" w14:textId="0A35DC61" w:rsidR="002250AC" w:rsidRDefault="002250AC" w:rsidP="00097F59">
      <w:pPr>
        <w:jc w:val="both"/>
        <w:rPr>
          <w:rFonts w:ascii="Bookman Old Style" w:hAnsi="Bookman Old Style"/>
        </w:rPr>
      </w:pPr>
    </w:p>
    <w:p w14:paraId="4F541C20" w14:textId="117018FC" w:rsidR="002250AC" w:rsidRDefault="002250AC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147B33BF" w14:textId="49A73ED7" w:rsidR="002250AC" w:rsidRDefault="002250AC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022A489" w14:textId="0E177B88" w:rsidR="002250AC" w:rsidRDefault="002250AC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BD48990" w14:textId="06D92556" w:rsidR="002250AC" w:rsidRDefault="002250AC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E-MAIL</w:t>
      </w:r>
    </w:p>
    <w:p w14:paraId="537A19C6" w14:textId="0E3BB05A" w:rsidR="002250AC" w:rsidRDefault="002250AC" w:rsidP="00097F59">
      <w:pPr>
        <w:jc w:val="both"/>
        <w:rPr>
          <w:rFonts w:ascii="Bookman Old Style" w:hAnsi="Bookman Old Style"/>
        </w:rPr>
      </w:pPr>
    </w:p>
    <w:p w14:paraId="22E923FF" w14:textId="6516A30F" w:rsidR="002250AC" w:rsidRDefault="002250AC" w:rsidP="00097F59">
      <w:pPr>
        <w:jc w:val="both"/>
        <w:rPr>
          <w:rFonts w:ascii="Bookman Old Style" w:hAnsi="Bookman Old Style"/>
        </w:rPr>
      </w:pPr>
    </w:p>
    <w:p w14:paraId="307A63D9" w14:textId="20870A9C" w:rsidR="002250AC" w:rsidRDefault="002250AC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Oggetto: Presidi Diabetici- </w:t>
      </w:r>
      <w:proofErr w:type="gramStart"/>
      <w:r>
        <w:rPr>
          <w:rFonts w:ascii="Bookman Old Style" w:hAnsi="Bookman Old Style"/>
        </w:rPr>
        <w:t>Distribuzione  in</w:t>
      </w:r>
      <w:proofErr w:type="gramEnd"/>
      <w:r>
        <w:rPr>
          <w:rFonts w:ascii="Bookman Old Style" w:hAnsi="Bookman Old Style"/>
        </w:rPr>
        <w:t xml:space="preserve"> DP</w:t>
      </w:r>
      <w:r w:rsidR="00615E0A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 dal 1 Aprile  2023. </w:t>
      </w:r>
    </w:p>
    <w:p w14:paraId="3BB1B769" w14:textId="2FE2BFE5" w:rsidR="002250AC" w:rsidRDefault="002250AC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8E8942D" w14:textId="7D894FF8" w:rsidR="002250AC" w:rsidRDefault="002250AC" w:rsidP="00097F59">
      <w:pPr>
        <w:jc w:val="both"/>
        <w:rPr>
          <w:rFonts w:ascii="Bookman Old Style" w:hAnsi="Bookman Old Style"/>
        </w:rPr>
      </w:pPr>
    </w:p>
    <w:p w14:paraId="17CDE431" w14:textId="4200CA4B" w:rsidR="002250AC" w:rsidRPr="002250AC" w:rsidRDefault="002250AC" w:rsidP="00097F59">
      <w:pPr>
        <w:jc w:val="both"/>
        <w:rPr>
          <w:rFonts w:ascii="Bookman Old Style" w:hAnsi="Bookman Old Style"/>
          <w:color w:val="FF0000"/>
          <w:sz w:val="40"/>
          <w:szCs w:val="40"/>
        </w:rPr>
      </w:pPr>
      <w:r w:rsidRPr="002250AC">
        <w:rPr>
          <w:rFonts w:ascii="Bookman Old Style" w:hAnsi="Bookman Old Style"/>
          <w:color w:val="FF0000"/>
          <w:sz w:val="40"/>
          <w:szCs w:val="40"/>
        </w:rPr>
        <w:t>AVVISO IMPORTANTE</w:t>
      </w:r>
    </w:p>
    <w:p w14:paraId="39ABF7B8" w14:textId="399BAA7F" w:rsidR="00ED6BF4" w:rsidRDefault="00ED6BF4" w:rsidP="00097F59">
      <w:pPr>
        <w:jc w:val="both"/>
        <w:rPr>
          <w:rFonts w:ascii="Bookman Old Style" w:hAnsi="Bookman Old Style"/>
        </w:rPr>
      </w:pPr>
    </w:p>
    <w:p w14:paraId="23E89C8F" w14:textId="77777777" w:rsidR="00825E2E" w:rsidRDefault="00825E2E" w:rsidP="00097F59">
      <w:pPr>
        <w:jc w:val="both"/>
        <w:rPr>
          <w:rFonts w:ascii="Bookman Old Style" w:hAnsi="Bookman Old Style"/>
        </w:rPr>
      </w:pPr>
    </w:p>
    <w:p w14:paraId="7B64429A" w14:textId="21B2320A" w:rsidR="00ED6BF4" w:rsidRDefault="00ED6BF4" w:rsidP="00097F59">
      <w:pPr>
        <w:jc w:val="both"/>
        <w:rPr>
          <w:rFonts w:ascii="Bookman Old Style" w:hAnsi="Bookman Old Style"/>
        </w:rPr>
      </w:pPr>
    </w:p>
    <w:p w14:paraId="4C3669EC" w14:textId="1425369D" w:rsidR="002250AC" w:rsidRDefault="002250AC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Caro/a Collega,</w:t>
      </w:r>
    </w:p>
    <w:p w14:paraId="72ACDF54" w14:textId="6D007F7E" w:rsidR="002250AC" w:rsidRDefault="002250AC" w:rsidP="00097F59">
      <w:pPr>
        <w:jc w:val="both"/>
        <w:rPr>
          <w:rFonts w:ascii="Bookman Old Style" w:hAnsi="Bookman Old Style"/>
        </w:rPr>
      </w:pPr>
    </w:p>
    <w:p w14:paraId="4727E6DB" w14:textId="1BD7FCEB" w:rsidR="002250AC" w:rsidRDefault="002250AC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Regione Campania </w:t>
      </w:r>
      <w:r w:rsidR="00990787">
        <w:rPr>
          <w:rFonts w:ascii="Bookman Old Style" w:hAnsi="Bookman Old Style"/>
        </w:rPr>
        <w:t xml:space="preserve">distribuirà </w:t>
      </w:r>
      <w:proofErr w:type="gramStart"/>
      <w:r w:rsidR="00990787">
        <w:rPr>
          <w:rFonts w:ascii="Bookman Old Style" w:hAnsi="Bookman Old Style"/>
        </w:rPr>
        <w:t xml:space="preserve">i </w:t>
      </w:r>
      <w:r>
        <w:rPr>
          <w:rFonts w:ascii="Bookman Old Style" w:hAnsi="Bookman Old Style"/>
        </w:rPr>
        <w:t xml:space="preserve"> presidi</w:t>
      </w:r>
      <w:proofErr w:type="gramEnd"/>
      <w:r>
        <w:rPr>
          <w:rFonts w:ascii="Bookman Old Style" w:hAnsi="Bookman Old Style"/>
        </w:rPr>
        <w:t xml:space="preserve"> diabetici, adottando il sistema della DPC a partire dal 1 Aprile 2023 quindi ti consiglio di tenere sotto controllo le scorte di magazzino</w:t>
      </w:r>
      <w:r w:rsidR="00825E2E">
        <w:rPr>
          <w:rFonts w:ascii="Bookman Old Style" w:hAnsi="Bookman Old Style"/>
        </w:rPr>
        <w:t>.</w:t>
      </w:r>
    </w:p>
    <w:p w14:paraId="0FA99E3C" w14:textId="35A865FC" w:rsidR="00825E2E" w:rsidRDefault="00990787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Durante il </w:t>
      </w:r>
      <w:r w:rsidR="00825E2E">
        <w:rPr>
          <w:rFonts w:ascii="Bookman Old Style" w:hAnsi="Bookman Old Style"/>
        </w:rPr>
        <w:t xml:space="preserve"> mese </w:t>
      </w:r>
      <w:r>
        <w:rPr>
          <w:rFonts w:ascii="Bookman Old Style" w:hAnsi="Bookman Old Style"/>
        </w:rPr>
        <w:t xml:space="preserve">di Marzo </w:t>
      </w:r>
      <w:r w:rsidR="00825E2E">
        <w:rPr>
          <w:rFonts w:ascii="Bookman Old Style" w:hAnsi="Bookman Old Style"/>
        </w:rPr>
        <w:t>inizieremo i colloqui con la ASL</w:t>
      </w:r>
      <w:r>
        <w:rPr>
          <w:rFonts w:ascii="Bookman Old Style" w:hAnsi="Bookman Old Style"/>
        </w:rPr>
        <w:t xml:space="preserve"> di Avellino </w:t>
      </w:r>
      <w:r w:rsidR="00825E2E">
        <w:rPr>
          <w:rFonts w:ascii="Bookman Old Style" w:hAnsi="Bookman Old Style"/>
        </w:rPr>
        <w:t>, per definire il disciplinare tecnico di comportamento, tanto con i distributori intermedi, per definire i comp</w:t>
      </w:r>
      <w:r>
        <w:rPr>
          <w:rFonts w:ascii="Bookman Old Style" w:hAnsi="Bookman Old Style"/>
        </w:rPr>
        <w:t>e</w:t>
      </w:r>
      <w:r w:rsidR="00825E2E">
        <w:rPr>
          <w:rFonts w:ascii="Bookman Old Style" w:hAnsi="Bookman Old Style"/>
        </w:rPr>
        <w:t>nsi.</w:t>
      </w:r>
    </w:p>
    <w:p w14:paraId="4EF82ECB" w14:textId="4309D123" w:rsidR="00825E2E" w:rsidRDefault="00825E2E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Ti terrò aggiornato sull’ iter dei lavori.</w:t>
      </w:r>
    </w:p>
    <w:p w14:paraId="6AA8F511" w14:textId="441A221E" w:rsidR="00825E2E" w:rsidRDefault="00825E2E" w:rsidP="00097F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</w:t>
      </w:r>
    </w:p>
    <w:p w14:paraId="75A3449E" w14:textId="77777777" w:rsidR="00ED6BF4" w:rsidRDefault="00ED6BF4" w:rsidP="00097F59">
      <w:pPr>
        <w:jc w:val="both"/>
        <w:rPr>
          <w:rFonts w:ascii="Bookman Old Style" w:hAnsi="Bookman Old Style"/>
        </w:rPr>
      </w:pPr>
    </w:p>
    <w:p w14:paraId="4317F8E2" w14:textId="5C5CED93" w:rsidR="004B5214" w:rsidRDefault="00974F3B" w:rsidP="004B52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9B3D0B2" w14:textId="785EAF75" w:rsidR="004B5214" w:rsidRDefault="00974F3B" w:rsidP="004B5214">
      <w:pPr>
        <w:jc w:val="both"/>
        <w:rPr>
          <w:rFonts w:ascii="Bookman Old Style" w:hAnsi="Bookman Old Styl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37E07D9" wp14:editId="750002D8">
            <wp:extent cx="2181225" cy="1131570"/>
            <wp:effectExtent l="0" t="0" r="9525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9E0EE" w14:textId="77777777" w:rsidR="004B5214" w:rsidRDefault="004B5214" w:rsidP="004B5214">
      <w:pPr>
        <w:jc w:val="both"/>
        <w:rPr>
          <w:rFonts w:ascii="Bookman Old Style" w:hAnsi="Bookman Old Style"/>
        </w:rPr>
      </w:pPr>
    </w:p>
    <w:p w14:paraId="51C2B556" w14:textId="77777777" w:rsidR="004B5214" w:rsidRDefault="004B5214" w:rsidP="004B5214">
      <w:pPr>
        <w:jc w:val="both"/>
        <w:rPr>
          <w:rFonts w:ascii="Bookman Old Style" w:hAnsi="Bookman Old Style"/>
        </w:rPr>
      </w:pPr>
    </w:p>
    <w:p w14:paraId="1A5AA854" w14:textId="53D17172" w:rsidR="004B5214" w:rsidRDefault="004B5214" w:rsidP="00E710C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7DCCBD6C" w14:textId="3B0D37A6" w:rsidR="001B6348" w:rsidRDefault="001B6348" w:rsidP="001B6348">
      <w:pPr>
        <w:spacing w:line="276" w:lineRule="auto"/>
        <w:rPr>
          <w:sz w:val="32"/>
          <w:szCs w:val="32"/>
        </w:rPr>
      </w:pPr>
    </w:p>
    <w:p w14:paraId="2982B33A" w14:textId="7B2048BD" w:rsidR="002A2517" w:rsidRDefault="002A2517" w:rsidP="002A2517">
      <w:pPr>
        <w:spacing w:line="276" w:lineRule="auto"/>
        <w:rPr>
          <w:sz w:val="32"/>
          <w:szCs w:val="32"/>
        </w:rPr>
      </w:pPr>
    </w:p>
    <w:p w14:paraId="01A9FFD1" w14:textId="77777777" w:rsidR="002A2517" w:rsidRDefault="002A2517">
      <w:pPr>
        <w:spacing w:line="276" w:lineRule="auto"/>
        <w:rPr>
          <w:sz w:val="32"/>
          <w:szCs w:val="32"/>
        </w:rPr>
      </w:pPr>
    </w:p>
    <w:sectPr w:rsidR="002A2517" w:rsidSect="00D22B93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B118" w14:textId="77777777" w:rsidR="00343354" w:rsidRDefault="00343354" w:rsidP="008B08CC">
      <w:r>
        <w:separator/>
      </w:r>
    </w:p>
  </w:endnote>
  <w:endnote w:type="continuationSeparator" w:id="0">
    <w:p w14:paraId="5FA78CF8" w14:textId="77777777" w:rsidR="00343354" w:rsidRDefault="00343354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23E7" w14:textId="45656884" w:rsidR="00ED6BF4" w:rsidRDefault="002A2517" w:rsidP="002A2517">
    <w:pPr>
      <w:pStyle w:val="Pidipagina"/>
      <w:tabs>
        <w:tab w:val="clear" w:pos="4819"/>
        <w:tab w:val="clear" w:pos="9638"/>
        <w:tab w:val="left" w:pos="1668"/>
        <w:tab w:val="left" w:pos="2590"/>
        <w:tab w:val="left" w:pos="265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93CF" w14:textId="77777777" w:rsidR="00343354" w:rsidRDefault="00343354" w:rsidP="008B08CC">
      <w:r>
        <w:separator/>
      </w:r>
    </w:p>
  </w:footnote>
  <w:footnote w:type="continuationSeparator" w:id="0">
    <w:p w14:paraId="14013AA7" w14:textId="77777777" w:rsidR="00343354" w:rsidRDefault="00343354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44A02168">
          <wp:simplePos x="0" y="0"/>
          <wp:positionH relativeFrom="column">
            <wp:posOffset>-781422</wp:posOffset>
          </wp:positionH>
          <wp:positionV relativeFrom="paragraph">
            <wp:posOffset>-471882</wp:posOffset>
          </wp:positionV>
          <wp:extent cx="7799032" cy="1088060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8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15B6666E"/>
    <w:lvl w:ilvl="0" w:tplc="2264CD8A">
      <w:start w:val="1"/>
      <w:numFmt w:val="decimal"/>
      <w:lvlText w:val="%1."/>
      <w:lvlJc w:val="left"/>
    </w:lvl>
    <w:lvl w:ilvl="1" w:tplc="B5262A92">
      <w:numFmt w:val="decimal"/>
      <w:lvlText w:val=""/>
      <w:lvlJc w:val="left"/>
    </w:lvl>
    <w:lvl w:ilvl="2" w:tplc="68260A80">
      <w:numFmt w:val="decimal"/>
      <w:lvlText w:val=""/>
      <w:lvlJc w:val="left"/>
    </w:lvl>
    <w:lvl w:ilvl="3" w:tplc="44F6F310">
      <w:numFmt w:val="decimal"/>
      <w:lvlText w:val=""/>
      <w:lvlJc w:val="left"/>
    </w:lvl>
    <w:lvl w:ilvl="4" w:tplc="4B708740">
      <w:numFmt w:val="decimal"/>
      <w:lvlText w:val=""/>
      <w:lvlJc w:val="left"/>
    </w:lvl>
    <w:lvl w:ilvl="5" w:tplc="37C84AE8">
      <w:numFmt w:val="decimal"/>
      <w:lvlText w:val=""/>
      <w:lvlJc w:val="left"/>
    </w:lvl>
    <w:lvl w:ilvl="6" w:tplc="25FA5BFE">
      <w:numFmt w:val="decimal"/>
      <w:lvlText w:val=""/>
      <w:lvlJc w:val="left"/>
    </w:lvl>
    <w:lvl w:ilvl="7" w:tplc="B2A04BF0">
      <w:numFmt w:val="decimal"/>
      <w:lvlText w:val=""/>
      <w:lvlJc w:val="left"/>
    </w:lvl>
    <w:lvl w:ilvl="8" w:tplc="C85295A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F73C5F46"/>
    <w:lvl w:ilvl="0" w:tplc="7E5E747A">
      <w:start w:val="1"/>
      <w:numFmt w:val="decimal"/>
      <w:lvlText w:val="%1."/>
      <w:lvlJc w:val="left"/>
    </w:lvl>
    <w:lvl w:ilvl="1" w:tplc="0C00B29A">
      <w:numFmt w:val="decimal"/>
      <w:lvlText w:val=""/>
      <w:lvlJc w:val="left"/>
    </w:lvl>
    <w:lvl w:ilvl="2" w:tplc="43241DC2">
      <w:numFmt w:val="decimal"/>
      <w:lvlText w:val=""/>
      <w:lvlJc w:val="left"/>
    </w:lvl>
    <w:lvl w:ilvl="3" w:tplc="03E6EB50">
      <w:numFmt w:val="decimal"/>
      <w:lvlText w:val=""/>
      <w:lvlJc w:val="left"/>
    </w:lvl>
    <w:lvl w:ilvl="4" w:tplc="FA4A8BF8">
      <w:numFmt w:val="decimal"/>
      <w:lvlText w:val=""/>
      <w:lvlJc w:val="left"/>
    </w:lvl>
    <w:lvl w:ilvl="5" w:tplc="13C83F9A">
      <w:numFmt w:val="decimal"/>
      <w:lvlText w:val=""/>
      <w:lvlJc w:val="left"/>
    </w:lvl>
    <w:lvl w:ilvl="6" w:tplc="8CB69DA2">
      <w:numFmt w:val="decimal"/>
      <w:lvlText w:val=""/>
      <w:lvlJc w:val="left"/>
    </w:lvl>
    <w:lvl w:ilvl="7" w:tplc="E4F8B164">
      <w:numFmt w:val="decimal"/>
      <w:lvlText w:val=""/>
      <w:lvlJc w:val="left"/>
    </w:lvl>
    <w:lvl w:ilvl="8" w:tplc="CB7CE65A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1B46BDE6"/>
    <w:lvl w:ilvl="0" w:tplc="C42AF392">
      <w:start w:val="1"/>
      <w:numFmt w:val="decimal"/>
      <w:lvlText w:val="%1."/>
      <w:lvlJc w:val="left"/>
    </w:lvl>
    <w:lvl w:ilvl="1" w:tplc="AF9C7112">
      <w:numFmt w:val="decimal"/>
      <w:lvlText w:val=""/>
      <w:lvlJc w:val="left"/>
    </w:lvl>
    <w:lvl w:ilvl="2" w:tplc="5210BA56">
      <w:numFmt w:val="decimal"/>
      <w:lvlText w:val=""/>
      <w:lvlJc w:val="left"/>
    </w:lvl>
    <w:lvl w:ilvl="3" w:tplc="E9CAAE9C">
      <w:numFmt w:val="decimal"/>
      <w:lvlText w:val=""/>
      <w:lvlJc w:val="left"/>
    </w:lvl>
    <w:lvl w:ilvl="4" w:tplc="12989966">
      <w:numFmt w:val="decimal"/>
      <w:lvlText w:val=""/>
      <w:lvlJc w:val="left"/>
    </w:lvl>
    <w:lvl w:ilvl="5" w:tplc="5FCC77F0">
      <w:numFmt w:val="decimal"/>
      <w:lvlText w:val=""/>
      <w:lvlJc w:val="left"/>
    </w:lvl>
    <w:lvl w:ilvl="6" w:tplc="C9B6F238">
      <w:numFmt w:val="decimal"/>
      <w:lvlText w:val=""/>
      <w:lvlJc w:val="left"/>
    </w:lvl>
    <w:lvl w:ilvl="7" w:tplc="F08CD4C6">
      <w:numFmt w:val="decimal"/>
      <w:lvlText w:val=""/>
      <w:lvlJc w:val="left"/>
    </w:lvl>
    <w:lvl w:ilvl="8" w:tplc="656C7D58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95C420F6"/>
    <w:lvl w:ilvl="0" w:tplc="F4E47650">
      <w:start w:val="1"/>
      <w:numFmt w:val="bullet"/>
      <w:lvlText w:val="è"/>
      <w:lvlJc w:val="left"/>
    </w:lvl>
    <w:lvl w:ilvl="1" w:tplc="76FE8A2E">
      <w:numFmt w:val="decimal"/>
      <w:lvlText w:val=""/>
      <w:lvlJc w:val="left"/>
    </w:lvl>
    <w:lvl w:ilvl="2" w:tplc="98D82A5C">
      <w:numFmt w:val="decimal"/>
      <w:lvlText w:val=""/>
      <w:lvlJc w:val="left"/>
    </w:lvl>
    <w:lvl w:ilvl="3" w:tplc="6A0A84A6">
      <w:numFmt w:val="decimal"/>
      <w:lvlText w:val=""/>
      <w:lvlJc w:val="left"/>
    </w:lvl>
    <w:lvl w:ilvl="4" w:tplc="4D38AB4C">
      <w:numFmt w:val="decimal"/>
      <w:lvlText w:val=""/>
      <w:lvlJc w:val="left"/>
    </w:lvl>
    <w:lvl w:ilvl="5" w:tplc="0E32F860">
      <w:numFmt w:val="decimal"/>
      <w:lvlText w:val=""/>
      <w:lvlJc w:val="left"/>
    </w:lvl>
    <w:lvl w:ilvl="6" w:tplc="0FB4DE84">
      <w:numFmt w:val="decimal"/>
      <w:lvlText w:val=""/>
      <w:lvlJc w:val="left"/>
    </w:lvl>
    <w:lvl w:ilvl="7" w:tplc="2FA64822">
      <w:numFmt w:val="decimal"/>
      <w:lvlText w:val=""/>
      <w:lvlJc w:val="left"/>
    </w:lvl>
    <w:lvl w:ilvl="8" w:tplc="D372737E">
      <w:numFmt w:val="decimal"/>
      <w:lvlText w:val=""/>
      <w:lvlJc w:val="left"/>
    </w:lvl>
  </w:abstractNum>
  <w:num w:numId="1" w16cid:durableId="194121415">
    <w:abstractNumId w:val="3"/>
  </w:num>
  <w:num w:numId="2" w16cid:durableId="189101445">
    <w:abstractNumId w:val="0"/>
  </w:num>
  <w:num w:numId="3" w16cid:durableId="1055735576">
    <w:abstractNumId w:val="1"/>
  </w:num>
  <w:num w:numId="4" w16cid:durableId="97972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3678B"/>
    <w:rsid w:val="000434D5"/>
    <w:rsid w:val="00091C7D"/>
    <w:rsid w:val="00097F59"/>
    <w:rsid w:val="000C44D0"/>
    <w:rsid w:val="000D40B7"/>
    <w:rsid w:val="000D51FD"/>
    <w:rsid w:val="000E25FE"/>
    <w:rsid w:val="000E4A42"/>
    <w:rsid w:val="00122C6A"/>
    <w:rsid w:val="0019666E"/>
    <w:rsid w:val="001A1C50"/>
    <w:rsid w:val="001B6348"/>
    <w:rsid w:val="001B7DC6"/>
    <w:rsid w:val="00201D4E"/>
    <w:rsid w:val="002250AC"/>
    <w:rsid w:val="00232A6E"/>
    <w:rsid w:val="002334C8"/>
    <w:rsid w:val="002436A5"/>
    <w:rsid w:val="00255004"/>
    <w:rsid w:val="00282E95"/>
    <w:rsid w:val="0028524E"/>
    <w:rsid w:val="00290CE7"/>
    <w:rsid w:val="00294BCE"/>
    <w:rsid w:val="002A2517"/>
    <w:rsid w:val="002D61E9"/>
    <w:rsid w:val="0033269D"/>
    <w:rsid w:val="00343354"/>
    <w:rsid w:val="00352D87"/>
    <w:rsid w:val="00355E15"/>
    <w:rsid w:val="00362706"/>
    <w:rsid w:val="003D1765"/>
    <w:rsid w:val="00415948"/>
    <w:rsid w:val="004774AA"/>
    <w:rsid w:val="004B5214"/>
    <w:rsid w:val="004B56AB"/>
    <w:rsid w:val="00504E99"/>
    <w:rsid w:val="005412A5"/>
    <w:rsid w:val="0054302A"/>
    <w:rsid w:val="005D10AE"/>
    <w:rsid w:val="00615E0A"/>
    <w:rsid w:val="0066356A"/>
    <w:rsid w:val="00690F84"/>
    <w:rsid w:val="006B05FA"/>
    <w:rsid w:val="006C6D82"/>
    <w:rsid w:val="0073458C"/>
    <w:rsid w:val="00803C00"/>
    <w:rsid w:val="00810A95"/>
    <w:rsid w:val="00825E2E"/>
    <w:rsid w:val="00862203"/>
    <w:rsid w:val="008658A6"/>
    <w:rsid w:val="008B08CC"/>
    <w:rsid w:val="008E1A11"/>
    <w:rsid w:val="009601DA"/>
    <w:rsid w:val="00974F3B"/>
    <w:rsid w:val="00990787"/>
    <w:rsid w:val="0099332E"/>
    <w:rsid w:val="009A6FAA"/>
    <w:rsid w:val="009C66E2"/>
    <w:rsid w:val="00A20096"/>
    <w:rsid w:val="00A4252C"/>
    <w:rsid w:val="00A455A0"/>
    <w:rsid w:val="00A61452"/>
    <w:rsid w:val="00A83D9C"/>
    <w:rsid w:val="00AE0FB1"/>
    <w:rsid w:val="00AE2AA6"/>
    <w:rsid w:val="00B34A51"/>
    <w:rsid w:val="00B5303C"/>
    <w:rsid w:val="00B73E75"/>
    <w:rsid w:val="00BA0C3A"/>
    <w:rsid w:val="00BB1CD7"/>
    <w:rsid w:val="00BC23E9"/>
    <w:rsid w:val="00BD191B"/>
    <w:rsid w:val="00BF62F5"/>
    <w:rsid w:val="00BF7504"/>
    <w:rsid w:val="00C17427"/>
    <w:rsid w:val="00C80EBF"/>
    <w:rsid w:val="00CB0D16"/>
    <w:rsid w:val="00CC6582"/>
    <w:rsid w:val="00CD25C0"/>
    <w:rsid w:val="00D01E70"/>
    <w:rsid w:val="00D22B93"/>
    <w:rsid w:val="00D26D5D"/>
    <w:rsid w:val="00D31CC4"/>
    <w:rsid w:val="00D61351"/>
    <w:rsid w:val="00D66AA3"/>
    <w:rsid w:val="00D678AE"/>
    <w:rsid w:val="00DB5DAE"/>
    <w:rsid w:val="00DF18FB"/>
    <w:rsid w:val="00E227D7"/>
    <w:rsid w:val="00E710C4"/>
    <w:rsid w:val="00EB05E9"/>
    <w:rsid w:val="00ED6BF4"/>
    <w:rsid w:val="00EF5783"/>
    <w:rsid w:val="00F07F55"/>
    <w:rsid w:val="00F178E1"/>
    <w:rsid w:val="00F441EA"/>
    <w:rsid w:val="00F80BA6"/>
    <w:rsid w:val="00FA6C9B"/>
    <w:rsid w:val="00FD7990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635EEBD-7DE0-456C-8E71-8AD34945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0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00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3E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73E7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A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D02510-385B-EF4A-90E3-A45F77CB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2023-03-02T08:49:00Z</cp:lastPrinted>
  <dcterms:created xsi:type="dcterms:W3CDTF">2023-03-02T09:07:00Z</dcterms:created>
  <dcterms:modified xsi:type="dcterms:W3CDTF">2023-03-02T09:07:00Z</dcterms:modified>
</cp:coreProperties>
</file>